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A" w:rsidRPr="007E5E7A" w:rsidRDefault="00DB3F2E">
      <w:pPr>
        <w:rPr>
          <w:rFonts w:ascii="Times New Roman" w:hAnsi="Times New Roman" w:cs="Times New Roman"/>
          <w:b/>
          <w:sz w:val="24"/>
          <w:szCs w:val="24"/>
        </w:rPr>
      </w:pPr>
      <w:r w:rsidRPr="007E5E7A">
        <w:rPr>
          <w:rFonts w:ascii="Times New Roman" w:hAnsi="Times New Roman" w:cs="Times New Roman"/>
          <w:b/>
          <w:sz w:val="24"/>
          <w:szCs w:val="24"/>
        </w:rPr>
        <w:t>Урок  по литерату</w:t>
      </w:r>
      <w:r w:rsidR="007E5E7A" w:rsidRPr="007E5E7A">
        <w:rPr>
          <w:rFonts w:ascii="Times New Roman" w:hAnsi="Times New Roman" w:cs="Times New Roman"/>
          <w:b/>
          <w:sz w:val="24"/>
          <w:szCs w:val="24"/>
        </w:rPr>
        <w:t xml:space="preserve">рному чтению в 4 классе </w:t>
      </w:r>
    </w:p>
    <w:p w:rsidR="00FA7381" w:rsidRDefault="007E5E7A">
      <w:pPr>
        <w:rPr>
          <w:rFonts w:ascii="Times New Roman" w:hAnsi="Times New Roman" w:cs="Times New Roman"/>
          <w:sz w:val="24"/>
          <w:szCs w:val="24"/>
        </w:rPr>
      </w:pPr>
      <w:r w:rsidRPr="007E5E7A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DB3F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3F2E">
        <w:rPr>
          <w:rFonts w:ascii="Times New Roman" w:hAnsi="Times New Roman" w:cs="Times New Roman"/>
          <w:sz w:val="24"/>
          <w:szCs w:val="24"/>
        </w:rPr>
        <w:t xml:space="preserve"> Обобщение. Летописи, былины, жития»</w:t>
      </w:r>
    </w:p>
    <w:p w:rsidR="00DB3F2E" w:rsidRDefault="00DB3F2E">
      <w:pPr>
        <w:rPr>
          <w:rFonts w:ascii="Times New Roman" w:hAnsi="Times New Roman" w:cs="Times New Roman"/>
          <w:sz w:val="24"/>
          <w:szCs w:val="24"/>
        </w:rPr>
      </w:pPr>
      <w:r w:rsidRPr="007E5E7A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обобщающий</w:t>
      </w:r>
    </w:p>
    <w:p w:rsidR="00DB3F2E" w:rsidRDefault="00DB3F2E">
      <w:pPr>
        <w:rPr>
          <w:rFonts w:ascii="Times New Roman" w:hAnsi="Times New Roman" w:cs="Times New Roman"/>
          <w:sz w:val="24"/>
          <w:szCs w:val="24"/>
        </w:rPr>
      </w:pPr>
      <w:r w:rsidRPr="007E5E7A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7E5E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Л.Ф. Климанова,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«Родная речь», М. Просвещение, 2009 год</w:t>
      </w:r>
    </w:p>
    <w:p w:rsidR="00DB3F2E" w:rsidRPr="007E5E7A" w:rsidRDefault="00DB3F2E">
      <w:pPr>
        <w:rPr>
          <w:rFonts w:ascii="Times New Roman" w:hAnsi="Times New Roman" w:cs="Times New Roman"/>
          <w:b/>
          <w:sz w:val="24"/>
          <w:szCs w:val="24"/>
        </w:rPr>
      </w:pPr>
      <w:r w:rsidRPr="007E5E7A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DB3F2E" w:rsidRDefault="00DB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  знания учащихся по разделу; учить прислушиваться  к мнению товарищей, принимать правильное решение в коллективе, отстаивать свою точку зрения;</w:t>
      </w:r>
    </w:p>
    <w:p w:rsidR="00DB3F2E" w:rsidRDefault="00DB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 чувство гордости  за прошлое нашей страны, любовь  к русской словесности, интерес  к литературному творчеству, коллективизм;</w:t>
      </w:r>
    </w:p>
    <w:p w:rsidR="00DB3F2E" w:rsidRDefault="00DB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логическое мышление, устную речь, мыслительные операции  и творческие  способности.</w:t>
      </w:r>
    </w:p>
    <w:p w:rsidR="00DB3F2E" w:rsidRPr="007E5E7A" w:rsidRDefault="00DB3F2E">
      <w:pPr>
        <w:rPr>
          <w:rFonts w:ascii="Times New Roman" w:hAnsi="Times New Roman" w:cs="Times New Roman"/>
          <w:b/>
          <w:sz w:val="24"/>
          <w:szCs w:val="24"/>
        </w:rPr>
      </w:pPr>
      <w:r w:rsidRPr="007E5E7A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7E5E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B3F2E" w:rsidRDefault="00DB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табло, диск, ноутбук.</w:t>
      </w: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7E5E7A" w:rsidRDefault="007E5E7A">
      <w:pPr>
        <w:rPr>
          <w:rFonts w:ascii="Times New Roman" w:hAnsi="Times New Roman" w:cs="Times New Roman"/>
          <w:b/>
          <w:sz w:val="24"/>
          <w:szCs w:val="24"/>
        </w:rPr>
      </w:pPr>
    </w:p>
    <w:p w:rsidR="00DB3F2E" w:rsidRDefault="00DB3F2E">
      <w:pPr>
        <w:rPr>
          <w:rFonts w:ascii="Times New Roman" w:hAnsi="Times New Roman" w:cs="Times New Roman"/>
          <w:sz w:val="24"/>
          <w:szCs w:val="24"/>
        </w:rPr>
      </w:pPr>
      <w:r w:rsidRPr="007E5E7A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3F2E" w:rsidRDefault="00DB3F2E" w:rsidP="00DB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DB3F2E" w:rsidRDefault="00DB3F2E" w:rsidP="00DB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целей и задач урока</w:t>
      </w:r>
    </w:p>
    <w:p w:rsidR="00DB3F2E" w:rsidRDefault="00DB3F2E" w:rsidP="00DB3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закончили изучать тему «Летописи, былины, жития»  и сегодня  на уроке мы обобщим  полученные знания и поиграем в «Свою игру». Играть будем  командами. Прежде чем назвать ответ, вы его должны обсудить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для того, чтобы игра прошла успешно, нужно выбрать  капитанов. Они будут называть тему, в которую играет команда, а готовые ответы озвучиваются  по очереди каждым членом команды. </w:t>
      </w:r>
    </w:p>
    <w:p w:rsidR="00247D36" w:rsidRDefault="00247D36" w:rsidP="00DB3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Формируются две команды </w:t>
      </w:r>
      <w:r w:rsidRPr="007E5E7A">
        <w:rPr>
          <w:rFonts w:ascii="Times New Roman" w:hAnsi="Times New Roman" w:cs="Times New Roman"/>
          <w:b/>
          <w:sz w:val="24"/>
          <w:szCs w:val="24"/>
        </w:rPr>
        <w:t>«Летописцы»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bookmarkStart w:id="0" w:name="_GoBack"/>
      <w:r w:rsidRPr="007E5E7A">
        <w:rPr>
          <w:rFonts w:ascii="Times New Roman" w:hAnsi="Times New Roman" w:cs="Times New Roman"/>
          <w:b/>
          <w:sz w:val="24"/>
          <w:szCs w:val="24"/>
        </w:rPr>
        <w:t>«Богатыри»</w:t>
      </w:r>
      <w:bookmarkEnd w:id="0"/>
    </w:p>
    <w:p w:rsidR="00247D36" w:rsidRDefault="00247D36" w:rsidP="0024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темами  и правилами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табло) </w:t>
      </w:r>
    </w:p>
    <w:p w:rsidR="00247D36" w:rsidRDefault="00247D36" w:rsidP="00247D3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Летописи, былины, жития.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времени        10       20       30       40      50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Богатыри                     10        20       30       40      50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Живая картинка          10       20       </w:t>
      </w:r>
      <w:r>
        <w:rPr>
          <w:rFonts w:ascii="Segoe UI Symbol" w:hAnsi="Segoe UI Symbol" w:cs="Segoe UI Symbol"/>
          <w:sz w:val="24"/>
          <w:szCs w:val="24"/>
        </w:rPr>
        <w:t>☺</w:t>
      </w:r>
      <w:r>
        <w:rPr>
          <w:rFonts w:ascii="Times New Roman" w:hAnsi="Times New Roman" w:cs="Times New Roman"/>
          <w:sz w:val="24"/>
          <w:szCs w:val="24"/>
        </w:rPr>
        <w:t xml:space="preserve">       40      50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 истории           10       20      30        40       50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культуры   10      20       30        40      50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Заработанные очки складываются, а в конце игры подсчитываются. Выявляется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победитель . Значок </w:t>
      </w:r>
      <w:r>
        <w:rPr>
          <w:rFonts w:ascii="Segoe UI Symbol" w:hAnsi="Segoe UI Symbol" w:cs="Segoe UI Symbol"/>
          <w:sz w:val="24"/>
          <w:szCs w:val="24"/>
        </w:rPr>
        <w:t>☺</w:t>
      </w:r>
      <w:r>
        <w:rPr>
          <w:rFonts w:cs="Segoe UI Symbol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не выбирается , это подарок участникам игры. </w:t>
      </w:r>
    </w:p>
    <w:p w:rsidR="00247D36" w:rsidRDefault="00247D36" w:rsidP="0024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игры.</w:t>
      </w:r>
    </w:p>
    <w:p w:rsidR="00247D36" w:rsidRDefault="00247D36" w:rsidP="00247D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Машина времени.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В каком веке  впервые на Руси начали записывать сведения о происходивших событиях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47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веке)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Одним из первых русских летописцев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Монах Нестор)</w:t>
      </w:r>
    </w:p>
    <w:p w:rsidR="00247D36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В каком году Русь впервые  услышала о набегах татар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монгол на свои земли ( в 1224 году)</w:t>
      </w:r>
    </w:p>
    <w:p w:rsidR="004468AD" w:rsidRDefault="00247D36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Этой датой начинается отрывок  из летописи «И  повесил   Олег щит  свой на вратах Царьграда», данный в учебнике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ее.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В лето 6415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907)</w:t>
      </w:r>
      <w:r w:rsidR="004468AD">
        <w:rPr>
          <w:rFonts w:ascii="Times New Roman" w:hAnsi="Times New Roman" w:cs="Times New Roman"/>
          <w:sz w:val="24"/>
          <w:szCs w:val="24"/>
        </w:rPr>
        <w:t>)</w:t>
      </w:r>
    </w:p>
    <w:p w:rsidR="004468AD" w:rsidRDefault="004468AD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– Московский князь  Дмитрий Иванович  разбил на Дону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хана Мамая, зато был прозван  Донским. Откуда мы это узнали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из летописи)</w:t>
      </w:r>
    </w:p>
    <w:p w:rsidR="004468AD" w:rsidRDefault="004468AD" w:rsidP="00247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8AD" w:rsidRDefault="004468AD" w:rsidP="00247D3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Богатыри </w:t>
      </w:r>
    </w:p>
    <w:p w:rsidR="000804AE" w:rsidRDefault="004468AD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 Прямо ехать – убитому быть</w:t>
      </w:r>
      <w:r w:rsidR="000804AE">
        <w:rPr>
          <w:rFonts w:ascii="Times New Roman" w:hAnsi="Times New Roman" w:cs="Times New Roman"/>
          <w:sz w:val="24"/>
          <w:szCs w:val="24"/>
        </w:rPr>
        <w:t>!</w:t>
      </w:r>
    </w:p>
    <w:p w:rsidR="000804AE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Влево ехать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быть!</w:t>
      </w:r>
    </w:p>
    <w:p w:rsidR="000804AE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Вправо ехат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богатому быть!</w:t>
      </w:r>
    </w:p>
    <w:p w:rsidR="000804AE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судьбой сие предписано!</w:t>
      </w:r>
    </w:p>
    <w:p w:rsidR="000804AE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эти строки?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 былины «Ильины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0804AE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картина «Богатыри».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автор и кто на ней изображен (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В.М.Васнецов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«Добрыня Никитич, Алеша Попович и Илья Муромец» – герои былин)</w:t>
      </w:r>
      <w:proofErr w:type="gramEnd"/>
    </w:p>
    <w:p w:rsidR="000804AE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В былине  говорится, как Илья Муромец попадает  в плен. А кто на самом деле попадает  в плен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русский народ)</w:t>
      </w:r>
    </w:p>
    <w:p w:rsidR="00247D36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Почему летописец  посчитал важным сохранить память о князе Олеге</w:t>
      </w:r>
      <w:proofErr w:type="gramStart"/>
      <w:r w:rsidR="00247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Он объединил много племен, у него была сильная дружина)</w:t>
      </w:r>
    </w:p>
    <w:p w:rsidR="000804AE" w:rsidRDefault="000804AE" w:rsidP="00247D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 – Вспомните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знаете  о русских народных сказках. Чем похожи сказки и былина об Илье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Муромце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чем они отличаются? </w:t>
      </w:r>
    </w:p>
    <w:p w:rsidR="00F2784F" w:rsidRDefault="00F2784F" w:rsidP="00247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84F" w:rsidRDefault="00F2784F" w:rsidP="00247D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Дружно встал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раз, два, три.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теперь богатыри.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ладонь к глазам приставим,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Ноги крепкие расставим,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Поворачиваясь вправо, оглядимся величаво.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налево надо тоже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Поглядеть из-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ладошек. 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направо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еще через левое плечо.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Буквой Л  расставим ноги,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Точно в танц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руки в боки.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Наклонились влево, вправо,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Получается на славу!</w:t>
      </w:r>
    </w:p>
    <w:p w:rsidR="00F2784F" w:rsidRDefault="00F2784F" w:rsidP="00247D3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2784F" w:rsidRDefault="00F2784F" w:rsidP="00247D3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Живая картинка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Прочитай выразительно понравившийся отрывок из любого прочитанного произведения.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Однажды мальчик Варфоломей встретил старца монаха, который помог ему выбраться из леса Мальчик тоже стал монахом.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Какое новое имя он получил  и прославился на всю Русь ? </w:t>
      </w:r>
      <w:proofErr w:type="gramEnd"/>
      <w:r>
        <w:rPr>
          <w:rFonts w:ascii="Times New Roman" w:hAnsi="Times New Roman" w:cs="Times New Roman"/>
          <w:sz w:val="24"/>
          <w:szCs w:val="24"/>
        </w:rPr>
        <w:t>( Сергий Радонежский)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У стен  храма Святой Софии радостно встречают победителей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деревянный  помост поднялся князь Александр Невский , поднял руку, указал  на пленных и сказал … Что он сказал? </w:t>
      </w:r>
      <w:proofErr w:type="gramStart"/>
      <w:r>
        <w:rPr>
          <w:rFonts w:ascii="Times New Roman" w:hAnsi="Times New Roman" w:cs="Times New Roman"/>
          <w:sz w:val="24"/>
          <w:szCs w:val="24"/>
        </w:rPr>
        <w:t>( Кто к нам с мечом придет, от меча и погибнет!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том стояла,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стоять будет  земля Русская!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– Перед Куликовской битвой к нему прибыл князь Дмитрий за советом.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кому и что князю сказали? </w:t>
      </w:r>
      <w:proofErr w:type="gramEnd"/>
      <w:r>
        <w:rPr>
          <w:rFonts w:ascii="Times New Roman" w:hAnsi="Times New Roman" w:cs="Times New Roman"/>
          <w:sz w:val="24"/>
          <w:szCs w:val="24"/>
        </w:rPr>
        <w:t>( Сергий Радонежский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благословил на подвиг и дал двух монахов- богатырей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Ослабю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Колесо истории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Объясните, что такое былина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Вид устного народного творчества.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них рассказывается о богатырях, их подвигах)</w:t>
      </w:r>
      <w:proofErr w:type="gramEnd"/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Объясните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летопись своими словами…..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Ту дороженьку расчистил я</w:t>
      </w:r>
    </w:p>
    <w:p w:rsidR="00F2784F" w:rsidRDefault="00F2784F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414">
        <w:rPr>
          <w:rFonts w:ascii="Times New Roman" w:hAnsi="Times New Roman" w:cs="Times New Roman"/>
          <w:sz w:val="24"/>
          <w:szCs w:val="24"/>
        </w:rPr>
        <w:t>Богатырь….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Вырыл клад, да без клада назад,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Воротился и опять небогат!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судьбу я за гриву ловлю,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Норовистую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объезжаю,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судьбина для 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коня.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Чьи это слова и где записаны? </w:t>
      </w:r>
      <w:proofErr w:type="gramEnd"/>
      <w:r>
        <w:rPr>
          <w:rFonts w:ascii="Times New Roman" w:hAnsi="Times New Roman" w:cs="Times New Roman"/>
          <w:sz w:val="24"/>
          <w:szCs w:val="24"/>
        </w:rPr>
        <w:t>( Илья Муромец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записал на камне)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Что предсказали Олегу волхвы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Сбылось ли предсказание? Расскажите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Смерть от коня, сбылось)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Стоял такой великий стон,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Шел бой с такою кровью,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 был багрец окрашен Дон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 самого низовья.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князя Дмитрия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тех пор  прозвал народ,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слава добрая за ним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 наших пор живет.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прозвали князя? ( Донским) 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414" w:rsidRDefault="00A82414" w:rsidP="00F278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для глаз.</w:t>
      </w:r>
    </w:p>
    <w:p w:rsidR="00A82414" w:rsidRDefault="00A82414" w:rsidP="00F278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Давайте проведем зарядку для наших глаз. Закройте глаза, а теперь откройте. Посмотрите в правый верхний  угол доски, в левый угол. Теперь закройте глаза. Откройте. Посмотрите в нижний правый угол, в нижний левый  угол, в середину. Зажмурьте глаза, теперь откройте. Продолжаем работу.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Памятники культуры.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Первая напечатанная книга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Библия)</w:t>
      </w:r>
    </w:p>
    <w:p w:rsidR="00A82414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Красивая рисованная буква, с которой начинается текст в книге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Буквица)</w:t>
      </w:r>
    </w:p>
    <w:p w:rsidR="007E5E7A" w:rsidRDefault="00A82414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Ими покрывались стены храма. Так называют изображения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сделанные  красками на сырой штукатурке. Изображения рассказывали о жизни Иисуса Христа  и святых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5E7A">
        <w:rPr>
          <w:rFonts w:ascii="Times New Roman" w:hAnsi="Times New Roman" w:cs="Times New Roman"/>
          <w:sz w:val="24"/>
          <w:szCs w:val="24"/>
        </w:rPr>
        <w:t xml:space="preserve"> О чем речь? ( стены храма покрывались фресками)</w:t>
      </w:r>
    </w:p>
    <w:p w:rsidR="007E5E7A" w:rsidRDefault="007E5E7A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он основал  монастырь, посвященный Святой Троице. Кто этот человек и назовите монастырь ( Сергий Радонежский, Свят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Троицкая Сергиева лавра)</w:t>
      </w:r>
    </w:p>
    <w:p w:rsidR="007E5E7A" w:rsidRDefault="007E5E7A" w:rsidP="00F27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– Назовите автора иконы «Троица»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ученик Сергия Радонежского иконописец Андрей Рублев)</w:t>
      </w:r>
    </w:p>
    <w:p w:rsidR="007E5E7A" w:rsidRDefault="007E5E7A" w:rsidP="00F2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E7A" w:rsidRPr="007E5E7A" w:rsidRDefault="007E5E7A" w:rsidP="007E5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E7A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A82414" w:rsidRPr="00A82414" w:rsidRDefault="007E5E7A" w:rsidP="007E5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Подсчитывается  количество очков у каждой команды. Отмечаются в каждой команде лучшие по ответам ученики. В конце урока  слушается «Богатырская симфония» А. П. Бородина  - это подарок всем участника игры.</w:t>
      </w:r>
      <w:r w:rsidR="00A8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2E" w:rsidRPr="00DB3F2E" w:rsidRDefault="00DB3F2E">
      <w:pPr>
        <w:rPr>
          <w:rFonts w:ascii="Times New Roman" w:hAnsi="Times New Roman" w:cs="Times New Roman"/>
          <w:sz w:val="24"/>
          <w:szCs w:val="24"/>
        </w:rPr>
      </w:pPr>
    </w:p>
    <w:sectPr w:rsidR="00DB3F2E" w:rsidRPr="00DB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57"/>
    <w:multiLevelType w:val="hybridMultilevel"/>
    <w:tmpl w:val="FE28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2E"/>
    <w:rsid w:val="000804AE"/>
    <w:rsid w:val="00247D36"/>
    <w:rsid w:val="002D10C5"/>
    <w:rsid w:val="004468AD"/>
    <w:rsid w:val="007E5E7A"/>
    <w:rsid w:val="00A82414"/>
    <w:rsid w:val="00DB3F2E"/>
    <w:rsid w:val="00F2784F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КСОШ</dc:creator>
  <cp:lastModifiedBy>МОУ КСОШ</cp:lastModifiedBy>
  <cp:revision>4</cp:revision>
  <dcterms:created xsi:type="dcterms:W3CDTF">2013-12-09T06:38:00Z</dcterms:created>
  <dcterms:modified xsi:type="dcterms:W3CDTF">2013-12-09T07:47:00Z</dcterms:modified>
</cp:coreProperties>
</file>